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46F8" w14:textId="77777777"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4AB94892" w14:textId="4F4DC0B7" w:rsidR="00712586" w:rsidRDefault="00712586" w:rsidP="00712586">
      <w:pPr>
        <w:spacing w:after="80"/>
        <w:jc w:val="center"/>
      </w:pPr>
      <w:r>
        <w:t>Week of:</w:t>
      </w:r>
      <w:r w:rsidR="00A33EFB">
        <w:t xml:space="preserve"> </w:t>
      </w:r>
      <w:r w:rsidR="00571A65">
        <w:t>1/</w:t>
      </w:r>
      <w:r w:rsidR="00AE38CC">
        <w:t>22/24</w:t>
      </w:r>
      <w:r>
        <w:tab/>
      </w:r>
      <w:r>
        <w:tab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42"/>
        <w:gridCol w:w="2569"/>
        <w:gridCol w:w="2566"/>
        <w:gridCol w:w="2570"/>
        <w:gridCol w:w="2667"/>
        <w:gridCol w:w="2676"/>
      </w:tblGrid>
      <w:tr w:rsidR="00571A65" w14:paraId="1A026976" w14:textId="77777777" w:rsidTr="00571A65">
        <w:tc>
          <w:tcPr>
            <w:tcW w:w="1342" w:type="dxa"/>
          </w:tcPr>
          <w:p w14:paraId="4121F6E2" w14:textId="77777777" w:rsidR="00571A65" w:rsidRDefault="00571A65" w:rsidP="00571A65">
            <w:pPr>
              <w:spacing w:after="80"/>
            </w:pPr>
          </w:p>
        </w:tc>
        <w:tc>
          <w:tcPr>
            <w:tcW w:w="2569" w:type="dxa"/>
          </w:tcPr>
          <w:p w14:paraId="4F0920E1" w14:textId="77777777" w:rsidR="00571A65" w:rsidRDefault="00571A65" w:rsidP="00571A65">
            <w:pPr>
              <w:spacing w:after="80"/>
            </w:pPr>
            <w:r>
              <w:t>Monday</w:t>
            </w:r>
          </w:p>
        </w:tc>
        <w:tc>
          <w:tcPr>
            <w:tcW w:w="2566" w:type="dxa"/>
          </w:tcPr>
          <w:p w14:paraId="2C3F3D58" w14:textId="77777777" w:rsidR="00571A65" w:rsidRDefault="00571A65" w:rsidP="00571A65">
            <w:pPr>
              <w:spacing w:after="80"/>
            </w:pPr>
            <w:r>
              <w:t>Tuesday</w:t>
            </w:r>
          </w:p>
        </w:tc>
        <w:tc>
          <w:tcPr>
            <w:tcW w:w="2570" w:type="dxa"/>
          </w:tcPr>
          <w:p w14:paraId="11211823" w14:textId="77777777" w:rsidR="00571A65" w:rsidRDefault="00571A65" w:rsidP="00571A65">
            <w:pPr>
              <w:tabs>
                <w:tab w:val="right" w:pos="2360"/>
              </w:tabs>
              <w:spacing w:after="80"/>
            </w:pPr>
            <w:r>
              <w:t>Wednesday</w:t>
            </w:r>
            <w:r>
              <w:tab/>
            </w:r>
          </w:p>
        </w:tc>
        <w:tc>
          <w:tcPr>
            <w:tcW w:w="2667" w:type="dxa"/>
          </w:tcPr>
          <w:p w14:paraId="3DA7AEE9" w14:textId="77777777" w:rsidR="00571A65" w:rsidRDefault="00571A65" w:rsidP="00571A65">
            <w:pPr>
              <w:spacing w:after="80"/>
            </w:pPr>
            <w:r>
              <w:t>Thursday</w:t>
            </w:r>
          </w:p>
        </w:tc>
        <w:tc>
          <w:tcPr>
            <w:tcW w:w="2676" w:type="dxa"/>
          </w:tcPr>
          <w:p w14:paraId="64EE0353" w14:textId="77777777" w:rsidR="00571A65" w:rsidRDefault="00571A65" w:rsidP="00571A65">
            <w:pPr>
              <w:spacing w:after="80"/>
            </w:pPr>
            <w:r>
              <w:t>Friday</w:t>
            </w:r>
          </w:p>
        </w:tc>
      </w:tr>
      <w:tr w:rsidR="00571A65" w14:paraId="0A6E50DA" w14:textId="77777777" w:rsidTr="00571A65">
        <w:tc>
          <w:tcPr>
            <w:tcW w:w="1342" w:type="dxa"/>
          </w:tcPr>
          <w:p w14:paraId="69949354" w14:textId="77777777" w:rsidR="00571A65" w:rsidRDefault="00571A65" w:rsidP="00571A65">
            <w:pPr>
              <w:spacing w:after="80"/>
            </w:pPr>
            <w:r>
              <w:t>Setting</w:t>
            </w:r>
          </w:p>
        </w:tc>
        <w:tc>
          <w:tcPr>
            <w:tcW w:w="2569" w:type="dxa"/>
          </w:tcPr>
          <w:p w14:paraId="03E4F7F4" w14:textId="77777777" w:rsidR="00571A65" w:rsidRDefault="00571A65" w:rsidP="00571A65">
            <w:pPr>
              <w:spacing w:after="80"/>
            </w:pPr>
            <w:r>
              <w:t>Classroom</w:t>
            </w:r>
          </w:p>
        </w:tc>
        <w:tc>
          <w:tcPr>
            <w:tcW w:w="2566" w:type="dxa"/>
          </w:tcPr>
          <w:p w14:paraId="0208F77A" w14:textId="77777777" w:rsidR="00571A65" w:rsidRDefault="00571A65" w:rsidP="00571A65">
            <w:pPr>
              <w:spacing w:after="80"/>
            </w:pPr>
            <w:r>
              <w:t>Gym</w:t>
            </w:r>
          </w:p>
        </w:tc>
        <w:tc>
          <w:tcPr>
            <w:tcW w:w="2570" w:type="dxa"/>
          </w:tcPr>
          <w:p w14:paraId="2D0AC0C3" w14:textId="7BB5D336" w:rsidR="00571A65" w:rsidRDefault="00571A65" w:rsidP="00571A65">
            <w:pPr>
              <w:spacing w:after="80"/>
            </w:pPr>
            <w:r>
              <w:t xml:space="preserve">Gym </w:t>
            </w:r>
          </w:p>
        </w:tc>
        <w:tc>
          <w:tcPr>
            <w:tcW w:w="2667" w:type="dxa"/>
          </w:tcPr>
          <w:p w14:paraId="1091D096" w14:textId="059C0FDB" w:rsidR="00571A65" w:rsidRDefault="008178FF" w:rsidP="00571A65">
            <w:pPr>
              <w:spacing w:after="80"/>
            </w:pPr>
            <w:r>
              <w:t>Weight Room</w:t>
            </w:r>
            <w:r w:rsidR="00AE38CC">
              <w:t>/Small Gym</w:t>
            </w:r>
          </w:p>
        </w:tc>
        <w:tc>
          <w:tcPr>
            <w:tcW w:w="2676" w:type="dxa"/>
          </w:tcPr>
          <w:p w14:paraId="44FBC982" w14:textId="49A841EB" w:rsidR="00571A65" w:rsidRDefault="00AE38CC" w:rsidP="00571A65">
            <w:pPr>
              <w:spacing w:after="80"/>
            </w:pPr>
            <w:r>
              <w:t xml:space="preserve">Weight Room/ Small </w:t>
            </w:r>
            <w:r w:rsidR="00520355">
              <w:t>Gym</w:t>
            </w:r>
          </w:p>
        </w:tc>
      </w:tr>
      <w:tr w:rsidR="00571A65" w14:paraId="455A2880" w14:textId="77777777" w:rsidTr="00571A65">
        <w:tc>
          <w:tcPr>
            <w:tcW w:w="1342" w:type="dxa"/>
          </w:tcPr>
          <w:p w14:paraId="45207FC1" w14:textId="77777777" w:rsidR="00571A65" w:rsidRDefault="00571A65" w:rsidP="00571A65">
            <w:pPr>
              <w:spacing w:after="80"/>
            </w:pPr>
            <w:r>
              <w:t>Materials</w:t>
            </w:r>
          </w:p>
        </w:tc>
        <w:tc>
          <w:tcPr>
            <w:tcW w:w="2569" w:type="dxa"/>
          </w:tcPr>
          <w:p w14:paraId="0AD1F0AC" w14:textId="21E7513C" w:rsidR="00571A65" w:rsidRDefault="00571A65" w:rsidP="00571A65">
            <w:pPr>
              <w:spacing w:after="80"/>
            </w:pPr>
            <w:r>
              <w:t>Locks</w:t>
            </w:r>
          </w:p>
        </w:tc>
        <w:tc>
          <w:tcPr>
            <w:tcW w:w="2566" w:type="dxa"/>
          </w:tcPr>
          <w:p w14:paraId="330ABCFE" w14:textId="77777777" w:rsidR="00571A65" w:rsidRDefault="00571A65" w:rsidP="00571A65">
            <w:pPr>
              <w:spacing w:after="80"/>
            </w:pPr>
            <w:r>
              <w:t>Cones, laptop</w:t>
            </w:r>
          </w:p>
        </w:tc>
        <w:tc>
          <w:tcPr>
            <w:tcW w:w="2570" w:type="dxa"/>
          </w:tcPr>
          <w:p w14:paraId="3E013331" w14:textId="77777777" w:rsidR="00571A65" w:rsidRDefault="00571A65" w:rsidP="00571A65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Floor mats</w:t>
            </w:r>
          </w:p>
          <w:p w14:paraId="4F15AD40" w14:textId="77777777" w:rsidR="00571A65" w:rsidRDefault="00571A65" w:rsidP="00571A65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Sit and reach box</w:t>
            </w:r>
          </w:p>
          <w:p w14:paraId="0DA450E9" w14:textId="77777777" w:rsidR="00571A65" w:rsidRDefault="00571A65" w:rsidP="00571A65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Fitness test score sheets</w:t>
            </w:r>
          </w:p>
        </w:tc>
        <w:tc>
          <w:tcPr>
            <w:tcW w:w="2667" w:type="dxa"/>
          </w:tcPr>
          <w:p w14:paraId="73C0BA41" w14:textId="73FB5BDB" w:rsidR="00571A65" w:rsidRDefault="00AE38CC" w:rsidP="00571A65">
            <w:pPr>
              <w:spacing w:after="80"/>
            </w:pPr>
            <w:r>
              <w:t>Basketball</w:t>
            </w:r>
          </w:p>
        </w:tc>
        <w:tc>
          <w:tcPr>
            <w:tcW w:w="2676" w:type="dxa"/>
          </w:tcPr>
          <w:p w14:paraId="43B657FC" w14:textId="3D9EEF02" w:rsidR="00571A65" w:rsidRDefault="00AE38CC" w:rsidP="00571A65">
            <w:pPr>
              <w:spacing w:after="80"/>
            </w:pPr>
            <w:r>
              <w:t>Frisbee</w:t>
            </w:r>
          </w:p>
        </w:tc>
      </w:tr>
      <w:tr w:rsidR="00571A65" w14:paraId="5FBC272E" w14:textId="77777777" w:rsidTr="00571A65">
        <w:tc>
          <w:tcPr>
            <w:tcW w:w="1342" w:type="dxa"/>
          </w:tcPr>
          <w:p w14:paraId="2ED09B0E" w14:textId="77777777" w:rsidR="00571A65" w:rsidRDefault="00571A65" w:rsidP="00571A65">
            <w:pPr>
              <w:spacing w:after="80"/>
            </w:pPr>
            <w:r>
              <w:t>Procedure</w:t>
            </w:r>
          </w:p>
        </w:tc>
        <w:tc>
          <w:tcPr>
            <w:tcW w:w="2569" w:type="dxa"/>
          </w:tcPr>
          <w:p w14:paraId="13D938C9" w14:textId="46E98289" w:rsidR="00571A65" w:rsidRDefault="00571A65" w:rsidP="00571A65">
            <w:pPr>
              <w:spacing w:after="80"/>
            </w:pPr>
            <w:r>
              <w:t xml:space="preserve">Discuss the upcoming </w:t>
            </w:r>
            <w:r w:rsidR="00520355">
              <w:t>semester</w:t>
            </w:r>
            <w:r>
              <w:t>.</w:t>
            </w:r>
          </w:p>
          <w:p w14:paraId="0F64428D" w14:textId="77777777" w:rsidR="00571A65" w:rsidRDefault="00571A65" w:rsidP="00571A65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What is the purpose of PE?</w:t>
            </w:r>
          </w:p>
          <w:p w14:paraId="1459D24C" w14:textId="77777777" w:rsidR="00571A65" w:rsidRDefault="00000000" w:rsidP="00571A65">
            <w:pPr>
              <w:pStyle w:val="ListParagraph"/>
              <w:numPr>
                <w:ilvl w:val="0"/>
                <w:numId w:val="7"/>
              </w:numPr>
              <w:spacing w:after="80"/>
            </w:pPr>
            <w:hyperlink r:id="rId5" w:history="1">
              <w:r w:rsidR="00571A65" w:rsidRPr="00571A65">
                <w:rPr>
                  <w:rStyle w:val="Hyperlink"/>
                </w:rPr>
                <w:t>Video</w:t>
              </w:r>
            </w:hyperlink>
          </w:p>
          <w:p w14:paraId="54E5747E" w14:textId="77777777" w:rsidR="00571A65" w:rsidRDefault="00571A65" w:rsidP="00571A65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Discuss class structure</w:t>
            </w:r>
          </w:p>
          <w:p w14:paraId="01B2D92C" w14:textId="77777777" w:rsidR="00571A65" w:rsidRDefault="00571A65" w:rsidP="00571A65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Discuss: what are ways to increase heart rate? What are ways to build muscular strength?</w:t>
            </w:r>
          </w:p>
          <w:p w14:paraId="454226D4" w14:textId="77777777" w:rsidR="00571A65" w:rsidRDefault="00571A65" w:rsidP="00571A65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Go over weight room shee</w:t>
            </w:r>
            <w:r w:rsidR="00635AC2">
              <w:t>t</w:t>
            </w:r>
            <w:r>
              <w:t>s</w:t>
            </w:r>
          </w:p>
          <w:p w14:paraId="15D8758D" w14:textId="77777777" w:rsidR="00571A65" w:rsidRDefault="00571A65" w:rsidP="00571A65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Distribute locks</w:t>
            </w:r>
          </w:p>
        </w:tc>
        <w:tc>
          <w:tcPr>
            <w:tcW w:w="2566" w:type="dxa"/>
          </w:tcPr>
          <w:p w14:paraId="2C22673C" w14:textId="77777777" w:rsidR="00571A65" w:rsidRDefault="00571A65" w:rsidP="00571A65">
            <w:pPr>
              <w:spacing w:after="80"/>
            </w:pPr>
            <w:r>
              <w:t>Pacer test and sit and reach</w:t>
            </w:r>
          </w:p>
        </w:tc>
        <w:tc>
          <w:tcPr>
            <w:tcW w:w="2570" w:type="dxa"/>
          </w:tcPr>
          <w:p w14:paraId="3EDF2770" w14:textId="77777777" w:rsidR="00571A65" w:rsidRDefault="00571A65" w:rsidP="00571A65">
            <w:pPr>
              <w:spacing w:after="80"/>
            </w:pPr>
            <w:r>
              <w:t xml:space="preserve">Student partnerships perform the </w:t>
            </w:r>
            <w:proofErr w:type="spellStart"/>
            <w:r>
              <w:t>situp</w:t>
            </w:r>
            <w:proofErr w:type="spellEnd"/>
            <w:r>
              <w:t xml:space="preserve"> and 90 degree pushup fitness tests.</w:t>
            </w:r>
          </w:p>
        </w:tc>
        <w:tc>
          <w:tcPr>
            <w:tcW w:w="2667" w:type="dxa"/>
          </w:tcPr>
          <w:p w14:paraId="586132C4" w14:textId="77777777" w:rsidR="008178FF" w:rsidRDefault="00AE38CC" w:rsidP="00AE38CC">
            <w:pPr>
              <w:spacing w:after="80"/>
            </w:pPr>
            <w:r>
              <w:t>Cardio group: basketball</w:t>
            </w:r>
          </w:p>
          <w:p w14:paraId="2D91A2A0" w14:textId="77777777" w:rsidR="00AE38CC" w:rsidRDefault="00AE38CC" w:rsidP="00AE38CC">
            <w:pPr>
              <w:spacing w:after="80"/>
            </w:pPr>
            <w:r>
              <w:t>Strength group: Bench press</w:t>
            </w:r>
          </w:p>
          <w:p w14:paraId="11F8C7D6" w14:textId="29E7A31D" w:rsidR="00AE38CC" w:rsidRDefault="00AE38CC" w:rsidP="00AE38CC">
            <w:pPr>
              <w:spacing w:after="80"/>
            </w:pPr>
            <w:r>
              <w:t>Switch halfway through</w:t>
            </w:r>
          </w:p>
        </w:tc>
        <w:tc>
          <w:tcPr>
            <w:tcW w:w="2676" w:type="dxa"/>
          </w:tcPr>
          <w:p w14:paraId="66798DF7" w14:textId="77777777" w:rsidR="008178FF" w:rsidRDefault="00AE38CC" w:rsidP="00635AC2">
            <w:pPr>
              <w:spacing w:after="80"/>
            </w:pPr>
            <w:r>
              <w:t>Cardio group: Ultimate Frisbee</w:t>
            </w:r>
          </w:p>
          <w:p w14:paraId="29CD8250" w14:textId="77777777" w:rsidR="00AE38CC" w:rsidRDefault="00AE38CC" w:rsidP="00635AC2">
            <w:pPr>
              <w:spacing w:after="80"/>
            </w:pPr>
            <w:r>
              <w:t>Strength Group: Squat</w:t>
            </w:r>
          </w:p>
          <w:p w14:paraId="10170F8C" w14:textId="73964D8C" w:rsidR="00AE38CC" w:rsidRDefault="00AE38CC" w:rsidP="00635AC2">
            <w:pPr>
              <w:spacing w:after="80"/>
            </w:pPr>
            <w:r>
              <w:t>Switch halfway through</w:t>
            </w:r>
          </w:p>
        </w:tc>
      </w:tr>
    </w:tbl>
    <w:p w14:paraId="5037E7D3" w14:textId="77777777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0BC57ADF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32078219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6516BEB0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49E5C53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3A48B5B1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126F2377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E2853"/>
    <w:multiLevelType w:val="hybridMultilevel"/>
    <w:tmpl w:val="B072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C2B0C"/>
    <w:multiLevelType w:val="hybridMultilevel"/>
    <w:tmpl w:val="5EA43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7849542">
    <w:abstractNumId w:val="2"/>
  </w:num>
  <w:num w:numId="2" w16cid:durableId="1727408538">
    <w:abstractNumId w:val="0"/>
  </w:num>
  <w:num w:numId="3" w16cid:durableId="1165979111">
    <w:abstractNumId w:val="4"/>
  </w:num>
  <w:num w:numId="4" w16cid:durableId="1907644346">
    <w:abstractNumId w:val="6"/>
  </w:num>
  <w:num w:numId="5" w16cid:durableId="78260319">
    <w:abstractNumId w:val="1"/>
  </w:num>
  <w:num w:numId="6" w16cid:durableId="617879077">
    <w:abstractNumId w:val="3"/>
  </w:num>
  <w:num w:numId="7" w16cid:durableId="409931620">
    <w:abstractNumId w:val="8"/>
  </w:num>
  <w:num w:numId="8" w16cid:durableId="389815889">
    <w:abstractNumId w:val="5"/>
  </w:num>
  <w:num w:numId="9" w16cid:durableId="669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520355"/>
    <w:rsid w:val="00571A65"/>
    <w:rsid w:val="00635AC2"/>
    <w:rsid w:val="006801F5"/>
    <w:rsid w:val="00712586"/>
    <w:rsid w:val="00732E70"/>
    <w:rsid w:val="007D4CBA"/>
    <w:rsid w:val="008178FF"/>
    <w:rsid w:val="008D7653"/>
    <w:rsid w:val="008F5F1D"/>
    <w:rsid w:val="00A33EFB"/>
    <w:rsid w:val="00A6658B"/>
    <w:rsid w:val="00AE38CC"/>
    <w:rsid w:val="00C905F1"/>
    <w:rsid w:val="00CE4ED5"/>
    <w:rsid w:val="00D05A0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F8C1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Y0FxzoK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2024-01-21T16:22:00Z</dcterms:created>
  <dcterms:modified xsi:type="dcterms:W3CDTF">2024-01-21T16:22:00Z</dcterms:modified>
</cp:coreProperties>
</file>